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F3" w:rsidRDefault="00382CF3" w:rsidP="00382CF3">
      <w:r>
        <w:t>Dosen.</w:t>
      </w:r>
      <w:r>
        <w:tab/>
      </w:r>
      <w:r>
        <w:tab/>
      </w:r>
      <w:r>
        <w:tab/>
        <w:t> : </w:t>
      </w:r>
      <w:r>
        <w:tab/>
        <w:t>Jefina Tri Kumalasari</w:t>
      </w:r>
      <w:r>
        <w:tab/>
      </w:r>
    </w:p>
    <w:p w:rsidR="00382CF3" w:rsidRDefault="00382CF3" w:rsidP="00382CF3">
      <w:r>
        <w:t>Matakuliah</w:t>
      </w:r>
      <w:r>
        <w:tab/>
        <w:t> </w:t>
      </w:r>
      <w:r>
        <w:tab/>
        <w:t>: </w:t>
      </w:r>
      <w:r>
        <w:tab/>
        <w:t>(547) ANALISA &amp; PERANCANGAN SISTEM INFORMASI</w:t>
      </w:r>
      <w:r>
        <w:tab/>
      </w:r>
    </w:p>
    <w:p w:rsidR="00382CF3" w:rsidRDefault="00382CF3" w:rsidP="00382CF3">
      <w:r>
        <w:t>SKS</w:t>
      </w:r>
      <w:r>
        <w:tab/>
      </w:r>
      <w:r>
        <w:tab/>
      </w:r>
      <w:r>
        <w:tab/>
        <w:t> : </w:t>
      </w:r>
      <w:r>
        <w:tab/>
        <w:t>4</w:t>
      </w:r>
      <w:r>
        <w:tab/>
      </w:r>
    </w:p>
    <w:p w:rsidR="00382CF3" w:rsidRDefault="00382CF3" w:rsidP="00382CF3">
      <w:r>
        <w:t>Kelas</w:t>
      </w:r>
      <w:r>
        <w:tab/>
      </w:r>
      <w:r>
        <w:tab/>
      </w:r>
      <w:r>
        <w:tab/>
        <w:t> : </w:t>
      </w:r>
      <w:r>
        <w:tab/>
        <w:t>19.4A.06</w:t>
      </w:r>
      <w:r>
        <w:tab/>
      </w:r>
    </w:p>
    <w:p w:rsidR="00382CF3" w:rsidRDefault="00382CF3" w:rsidP="00382CF3">
      <w:r>
        <w:t>Jumlah Mahasiswa</w:t>
      </w:r>
      <w:r>
        <w:tab/>
        <w:t> : </w:t>
      </w:r>
      <w:r>
        <w:tab/>
        <w:t>30</w:t>
      </w:r>
    </w:p>
    <w:p w:rsidR="00382CF3" w:rsidRDefault="00382CF3" w:rsidP="00382CF3"/>
    <w:tbl>
      <w:tblPr>
        <w:tblW w:w="9180" w:type="dxa"/>
        <w:tblLook w:val="04A0" w:firstRow="1" w:lastRow="0" w:firstColumn="1" w:lastColumn="0" w:noHBand="0" w:noVBand="1"/>
      </w:tblPr>
      <w:tblGrid>
        <w:gridCol w:w="1250"/>
        <w:gridCol w:w="1072"/>
        <w:gridCol w:w="1440"/>
        <w:gridCol w:w="2000"/>
        <w:gridCol w:w="2320"/>
        <w:gridCol w:w="1320"/>
      </w:tblGrid>
      <w:tr w:rsidR="00382CF3" w:rsidRPr="00382CF3" w:rsidTr="00382CF3">
        <w:trPr>
          <w:trHeight w:val="5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Pertemuan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Ruangan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Tanggal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Bahan</w:t>
            </w:r>
            <w:proofErr w:type="spellEnd"/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Kajian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Berita</w:t>
            </w:r>
            <w:proofErr w:type="spellEnd"/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Acara </w:t>
            </w:r>
            <w:proofErr w:type="spellStart"/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Pengajaran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Kehadiran</w:t>
            </w:r>
            <w:proofErr w:type="spellEnd"/>
          </w:p>
        </w:tc>
      </w:tr>
      <w:tr w:rsidR="00382CF3" w:rsidRPr="00382CF3" w:rsidTr="00382CF3">
        <w:trPr>
          <w:trHeight w:val="79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205-f3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15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Maret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2024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APA American Psychological Association Style 1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Kontrak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perkuliahan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2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Pembuatan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latar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belakang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cara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mengutip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jurnal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pertemuan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1 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pembahasan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: 1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kontrak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perkuliahan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2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pembuatan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latar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belakang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cara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mengutip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jurnal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Tepat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Waktu</w:t>
            </w:r>
            <w:proofErr w:type="spellEnd"/>
          </w:p>
        </w:tc>
      </w:tr>
      <w:tr w:rsidR="00382CF3" w:rsidRPr="00382CF3" w:rsidTr="00382CF3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Jadwal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13:20-16:40</w:t>
            </w:r>
          </w:p>
        </w:tc>
      </w:tr>
      <w:tr w:rsidR="00382CF3" w:rsidRPr="00382CF3" w:rsidTr="00382CF3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Masuk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13:25:24</w:t>
            </w:r>
          </w:p>
        </w:tc>
      </w:tr>
      <w:tr w:rsidR="00382CF3" w:rsidRPr="00382CF3" w:rsidTr="00382CF3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Keluar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16:28:23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205-f3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22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Maret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2024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Metode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Pengembangan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Sistem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Analisa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Perancangan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Input Output 1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Metode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pengambangan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system waterfall 2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Perumusan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masalah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3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Analisa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dokumen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sistem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berjalan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4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Menentukan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tujuan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manfaat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sistem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pertemuan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2,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pembahasan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: 1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metode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pengembangan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system waterfall 2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perumusan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masalah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3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analisa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dokumen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 system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berjalan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4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menentukan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tujuan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manfaat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system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Tepat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Waktu</w:t>
            </w:r>
            <w:proofErr w:type="spellEnd"/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Jadwal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13:20-16:40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Masuk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13:23:50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Keluar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16:27:26</w:t>
            </w:r>
          </w:p>
        </w:tc>
      </w:tr>
      <w:tr w:rsidR="00382CF3" w:rsidRPr="00382CF3" w:rsidTr="00382CF3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205-f3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05-Apr-24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Pembahasan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Akhir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1 Capstone Project 2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Penjelasan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tugas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berkelompok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3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Tahapan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pengerjaan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berkelompok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4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Indikator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penilaian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pertemuan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3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pembahasan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1 capstone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projek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2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penjelasan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tugas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berkelompok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3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tahapan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pengerjaan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berkelompok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4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indikator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penilaian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Tepat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Waktu</w:t>
            </w:r>
            <w:proofErr w:type="spellEnd"/>
          </w:p>
        </w:tc>
      </w:tr>
      <w:tr w:rsidR="00382CF3" w:rsidRPr="00382CF3" w:rsidTr="00382CF3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Jadwal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13:20-16:40</w:t>
            </w:r>
          </w:p>
        </w:tc>
      </w:tr>
      <w:tr w:rsidR="00382CF3" w:rsidRPr="00382CF3" w:rsidTr="00382CF3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Masuk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13:23:30</w:t>
            </w:r>
          </w:p>
        </w:tc>
      </w:tr>
      <w:tr w:rsidR="00382CF3" w:rsidRPr="00382CF3" w:rsidTr="00382CF3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Keluar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16:27:26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205-f3 (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dp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19-Apr-24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ERD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Spesifikasi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File Dan 1 Entity Relationship Diagram a Symbol yang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digunakan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b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Rancangan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ERD c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Kardinality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2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Spesifikasi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File 3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Pengkodean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a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Petunjuk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pembuatan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kode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b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Tipe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dari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kode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pertemuan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4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erd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spesifikasi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file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pengkodean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erd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simbol-simbol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er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diagram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contoh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erd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spesifikasi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file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teknik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pengkodean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maksud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pengkodean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petunjuk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pembuatan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kode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Tepat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Waktu</w:t>
            </w:r>
            <w:proofErr w:type="spellEnd"/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Jadwal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13:20-16:40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Masuk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13:22:00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Keluar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16:25:03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205-f3 (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dp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26-Apr-24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Unified Modeling Language UML 1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Terminologi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UML 2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Pemodelan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Usecase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3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Studi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Kasus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unified modelling language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uml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terminologi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uml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use case activity diagram class diagram sequence diagram component diagram deployment diagram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perkuliahan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berjalan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lancar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melalui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tatap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muka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diskusi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Tepat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Waktu</w:t>
            </w:r>
            <w:proofErr w:type="spellEnd"/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Jadwal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13:20-16:40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Masuk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13:32:36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Keluar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16:26:59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205-f3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3 Mei 2024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Unified Modeling Language UML 1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Perancangan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Output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Pedoman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perancangan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output a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Alat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perancangan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output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terinci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b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Mengatur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tata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letak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output c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Bentuk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laporan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berbentuk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label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grafik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2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Perancangan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input a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Fungsi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dokumen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dasar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Pedoman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pera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pembahasan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materi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mengenai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pembuatan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desain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user interface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mengidentifikasi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kebutuhan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output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input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dari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system yang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akan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diusulkan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1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perancangan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output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pedoman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perancangan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output a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alat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perancangan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output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terinci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b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mengatur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tata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letak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output c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bentuk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laporan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berbentuk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label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grafik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2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perancangan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input a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fungsi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dokumen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dasar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pedoman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perancangan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input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Tepat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Waktu</w:t>
            </w:r>
            <w:proofErr w:type="spellEnd"/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Jadwal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13:20-16:40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Masuk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13:32:36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Keluar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16:26:59</w:t>
            </w:r>
          </w:p>
        </w:tc>
      </w:tr>
      <w:tr w:rsidR="00382CF3" w:rsidRPr="00382CF3" w:rsidTr="00382CF3">
        <w:trPr>
          <w:trHeight w:val="42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306-f3 (</w:t>
            </w:r>
            <w:proofErr w:type="spellStart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kp</w:t>
            </w:r>
            <w:proofErr w:type="spellEnd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8 Mei 2024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Uji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Kompetensi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Individu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dengan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bahan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dengan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bahan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uji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1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Metode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Pengembangan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Sistem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Analisa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Dokumen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 O 2 Activity Diagram 3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Desain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database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dengan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ERD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Spesifikasi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File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Struktur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Kode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4 Unified Modelling Language UML 5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Perancangan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Input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Ou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pembahasan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materi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mengenai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presentasi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tugas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analisa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sistem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dokumen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input output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desain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Tepat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Waktu</w:t>
            </w:r>
            <w:proofErr w:type="spellEnd"/>
          </w:p>
        </w:tc>
      </w:tr>
      <w:tr w:rsidR="00382CF3" w:rsidRPr="00382CF3" w:rsidTr="00382CF3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Jadwal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13:20-16:40</w:t>
            </w:r>
          </w:p>
        </w:tc>
      </w:tr>
      <w:tr w:rsidR="00382CF3" w:rsidRPr="00382CF3" w:rsidTr="00382CF3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Masuk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13:32:36</w:t>
            </w:r>
          </w:p>
        </w:tc>
      </w:tr>
      <w:tr w:rsidR="00382CF3" w:rsidRPr="00382CF3" w:rsidTr="00382CF3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Keluar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16:26:59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205-f3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17 Mei 2024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  <w:t>UTS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  <w:t>UTS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Tepat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Waktu</w:t>
            </w:r>
            <w:proofErr w:type="spellEnd"/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Jadwal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13:20-16:40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Masuk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13:32:36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Keluar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16:26:59</w:t>
            </w:r>
          </w:p>
        </w:tc>
      </w:tr>
      <w:tr w:rsidR="00382CF3" w:rsidRPr="00382CF3" w:rsidTr="00382CF3">
        <w:trPr>
          <w:trHeight w:val="55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306-f3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29 Mei 2024 (</w:t>
            </w:r>
            <w:proofErr w:type="spellStart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kp</w:t>
            </w:r>
            <w:proofErr w:type="spellEnd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Pengujian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Perangkat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lunak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Pemeliharaan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Sistem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1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Blackbox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Testing Support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pertemuan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9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menjelaskan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mengenai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blackbox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testing support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Telat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lewat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15Menit)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Jadwal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13:20-16:40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Masuk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13:37:33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Keluar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16:37:27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205-f3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31 Mei  2024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Uji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Kompetensi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Individu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dengan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bahan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dengan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bahan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uji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1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Metode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Pengembangan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Sistem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Analisa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Dokumen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 O 2 Activity Diagram 3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Desain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database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dengan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ERD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Spesifikasi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File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Struktur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Kode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4 Unified Modelling Language UML 5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Perancangan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Input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Ou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Melakukan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bimbingan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penyelesaian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persiapan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presentasi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berupa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penjelasan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mengenai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template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laporan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Tepat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Waktu</w:t>
            </w:r>
            <w:proofErr w:type="spellEnd"/>
          </w:p>
        </w:tc>
      </w:tr>
      <w:tr w:rsidR="00382CF3" w:rsidRPr="00382CF3" w:rsidTr="00382CF3">
        <w:trPr>
          <w:trHeight w:val="3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Jadwal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13:20-16:40</w:t>
            </w:r>
          </w:p>
        </w:tc>
      </w:tr>
      <w:tr w:rsidR="00382CF3" w:rsidRPr="00382CF3" w:rsidTr="00382CF3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Masuk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13:29:57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Keluar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138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16:31:19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205-f3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7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Juni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2024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Pengujian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Perangkat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lunak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Pemeliharaan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Sistem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1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Blackbox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Testing Support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melakukan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bimbingan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penyelesaian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persiapan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presentasi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Tepat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Waktu</w:t>
            </w:r>
            <w:proofErr w:type="spellEnd"/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Jadwal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13:20-16:40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Masuk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13:23:56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Keluar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16:36:48</w:t>
            </w:r>
          </w:p>
        </w:tc>
      </w:tr>
      <w:tr w:rsidR="00382CF3" w:rsidRPr="00382CF3" w:rsidTr="00382CF3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205-F3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14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Juni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2024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1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Melakukan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bimbingan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penyelesaian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2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Persiapan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presentasi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pembahasan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1 capstone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projek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2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penjelasan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tugas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berkelompok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3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tahapan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pengerjaan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berkelompok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4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indikator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penilaian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Tepat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Waktu</w:t>
            </w:r>
            <w:proofErr w:type="spellEnd"/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Jadwal</w:t>
            </w:r>
            <w:proofErr w:type="spellEnd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13:20-16:40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Masuk</w:t>
            </w:r>
            <w:proofErr w:type="spellEnd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13:25:37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Keluar</w:t>
            </w:r>
            <w:proofErr w:type="spellEnd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16:34:29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205-F3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21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Juni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2024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1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Melakukan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bimbingan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penyelesaian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2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Persiapan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presentasi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pertemuan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13,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melakukan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bimbingan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presentasi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akhir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pembekalan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public speaking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Tepat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Waktu</w:t>
            </w:r>
            <w:proofErr w:type="spellEnd"/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Jadwal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13:20-16:40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Masuk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13:32:38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Keluar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16:30:31</w:t>
            </w:r>
          </w:p>
        </w:tc>
      </w:tr>
      <w:tr w:rsidR="00382CF3" w:rsidRPr="00382CF3" w:rsidTr="00382CF3">
        <w:trPr>
          <w:trHeight w:val="51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205-F3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28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Juni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2024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1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Melakukan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bimbingan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penyelesaian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Persiapan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presentasi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mahasiswa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melakukan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presentasi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akhir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Telat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lewat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15Menit)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Jadwal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13:20-16:40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Masuk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13:36:36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Keluar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16:30:37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205-F3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5 </w:t>
            </w:r>
            <w:proofErr w:type="spellStart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Juli</w:t>
            </w:r>
            <w:proofErr w:type="spellEnd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2024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Presentasi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Akhir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mahasiswa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melakukan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presentasi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proyek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akhir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Tepat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Waktu</w:t>
            </w:r>
            <w:proofErr w:type="spellEnd"/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Jadwal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13:20-16:40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Masuk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13:32:38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Keluar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16:30:31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205-F3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12 </w:t>
            </w:r>
            <w:proofErr w:type="spellStart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Juli</w:t>
            </w:r>
            <w:proofErr w:type="spellEnd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2024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  <w:t>UAS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  <w:t>UAS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Tepat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Waktu</w:t>
            </w:r>
            <w:proofErr w:type="spellEnd"/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Jadwal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13:20-16:40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Masuk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13:32:38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Keluar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</w:tr>
      <w:tr w:rsidR="00382CF3" w:rsidRPr="00382CF3" w:rsidTr="00382CF3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16:30:31</w:t>
            </w:r>
          </w:p>
        </w:tc>
      </w:tr>
    </w:tbl>
    <w:p w:rsidR="00382CF3" w:rsidRDefault="00382CF3" w:rsidP="00382CF3"/>
    <w:tbl>
      <w:tblPr>
        <w:tblW w:w="9858" w:type="dxa"/>
        <w:tblLook w:val="04A0" w:firstRow="1" w:lastRow="0" w:firstColumn="1" w:lastColumn="0" w:noHBand="0" w:noVBand="1"/>
      </w:tblPr>
      <w:tblGrid>
        <w:gridCol w:w="1275"/>
        <w:gridCol w:w="1429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834"/>
      </w:tblGrid>
      <w:tr w:rsidR="00382CF3" w:rsidRPr="00382CF3" w:rsidTr="00062A4D">
        <w:trPr>
          <w:trHeight w:val="369"/>
        </w:trPr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0"/>
                <w:szCs w:val="3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30"/>
                <w:szCs w:val="30"/>
                <w:lang w:val="en-US"/>
                <w14:ligatures w14:val="none"/>
              </w:rPr>
              <w:t>Presensi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30"/>
                <w:szCs w:val="3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30"/>
                <w:szCs w:val="30"/>
                <w:lang w:val="en-US"/>
                <w14:ligatures w14:val="none"/>
              </w:rPr>
              <w:t>Mahasiswa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30"/>
                <w:szCs w:val="30"/>
                <w:lang w:val="en-US"/>
                <w14:ligatures w14:val="none"/>
              </w:rPr>
              <w:t xml:space="preserve"> BSI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0"/>
                <w:szCs w:val="30"/>
                <w:lang w:val="en-US"/>
                <w14:ligatures w14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82CF3" w:rsidRPr="00382CF3" w:rsidTr="00062A4D">
        <w:trPr>
          <w:trHeight w:val="5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382CF3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Nim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382CF3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Nama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062A4D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</w:pPr>
            <w:r w:rsidRPr="00062A4D"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062A4D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</w:pPr>
            <w:r w:rsidRPr="00062A4D"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062A4D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</w:pPr>
            <w:r w:rsidRPr="00062A4D"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062A4D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</w:pPr>
            <w:r w:rsidRPr="00062A4D"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062A4D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</w:pPr>
            <w:r w:rsidRPr="00062A4D"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062A4D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</w:pPr>
            <w:r w:rsidRPr="00062A4D"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062A4D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</w:pPr>
            <w:r w:rsidRPr="00062A4D"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062A4D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</w:pPr>
            <w:r w:rsidRPr="00062A4D"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062A4D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</w:pPr>
            <w:r w:rsidRPr="00062A4D"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062A4D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</w:pPr>
            <w:r w:rsidRPr="00062A4D"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062A4D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</w:pPr>
            <w:r w:rsidRPr="00062A4D"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062A4D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</w:pPr>
            <w:r w:rsidRPr="00062A4D"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062A4D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</w:pPr>
            <w:r w:rsidRPr="00062A4D"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062A4D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</w:pPr>
            <w:r w:rsidRPr="00062A4D"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  <w:t>14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062A4D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</w:pPr>
            <w:r w:rsidRPr="00062A4D"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062A4D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</w:pPr>
            <w:r w:rsidRPr="00062A4D"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:lang w:val="en-US"/>
                <w14:ligatures w14:val="none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382CF3" w:rsidRPr="00382CF3" w:rsidRDefault="00382CF3" w:rsidP="00062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4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19220179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apriyanti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eka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lestari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5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19220225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m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farel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audaffa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fadillah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6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19220400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rangga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alfahmy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7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19220415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yulianus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yoel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pangestu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8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19220458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muhammad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zulfikar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noor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9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19220651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andhika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dharma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saputra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nugraha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10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19220682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m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bevi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arianda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anwar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11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19220693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aziz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ahadrianto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12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19220739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qurrotul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aini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13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19220768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alfa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rizy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14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19220777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aura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nurshifa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15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19220788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dede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saefulloh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16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19220815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ibnu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arifin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17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19220859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juleha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rosa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18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19220897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rehan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irdi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aurelio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19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19220924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mohamad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ferry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20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19220956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adzra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amany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21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19220971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nabila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ghassani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fasya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22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19221034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muhammad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rizky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ramadhan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23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19221055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krisna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sanjaya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24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19221070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ilham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maulana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ibrahim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25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19221087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wilda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rahma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khailah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26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19221094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dhafy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nibras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zaramanda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27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19221117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anas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malik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28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19221169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kayla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aulia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hidayat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29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19221182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novia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aulia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ramandhani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30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19221493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muhammad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naufal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ihza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fadhilah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31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19221496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deddy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sunarya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32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19221593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nico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imanuel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zai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</w:tr>
      <w:tr w:rsidR="00382CF3" w:rsidRPr="00382CF3" w:rsidTr="00062A4D">
        <w:trPr>
          <w:trHeight w:val="4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u w:val="single"/>
                <w:lang w:val="en-US"/>
                <w14:ligatures w14:val="none"/>
              </w:rPr>
            </w:pPr>
            <w:hyperlink r:id="rId33" w:history="1">
              <w:r w:rsidRPr="00382CF3">
                <w:rPr>
                  <w:rFonts w:ascii="Calibri" w:eastAsia="Times New Roman" w:hAnsi="Calibri" w:cs="Calibri"/>
                  <w:kern w:val="0"/>
                  <w:u w:val="single"/>
                  <w:lang w:val="en-US"/>
                  <w14:ligatures w14:val="none"/>
                </w:rPr>
                <w:t>19221661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muthi'ah</w:t>
            </w:r>
            <w:proofErr w:type="spellEnd"/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rafidah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</w:tr>
      <w:tr w:rsidR="00382CF3" w:rsidRPr="00382CF3" w:rsidTr="00062A4D">
        <w:trPr>
          <w:trHeight w:val="339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Pertemuan</w:t>
            </w:r>
            <w:proofErr w:type="spellEnd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 </w:t>
            </w:r>
          </w:p>
        </w:tc>
      </w:tr>
      <w:tr w:rsidR="00382CF3" w:rsidRPr="00382CF3" w:rsidTr="00062A4D">
        <w:trPr>
          <w:trHeight w:val="339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Hadir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29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22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22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24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25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23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30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24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26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27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  <w14:ligatures w14:val="none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F3" w:rsidRPr="00382CF3" w:rsidRDefault="00382CF3" w:rsidP="00382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382CF3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 </w:t>
            </w:r>
          </w:p>
        </w:tc>
      </w:tr>
    </w:tbl>
    <w:p w:rsidR="00062A4D" w:rsidRDefault="00062A4D" w:rsidP="00382CF3"/>
    <w:tbl>
      <w:tblPr>
        <w:tblW w:w="10039" w:type="dxa"/>
        <w:tblLook w:val="04A0" w:firstRow="1" w:lastRow="0" w:firstColumn="1" w:lastColumn="0" w:noHBand="0" w:noVBand="1"/>
      </w:tblPr>
      <w:tblGrid>
        <w:gridCol w:w="1985"/>
        <w:gridCol w:w="2855"/>
        <w:gridCol w:w="1267"/>
        <w:gridCol w:w="651"/>
        <w:gridCol w:w="651"/>
        <w:gridCol w:w="666"/>
        <w:gridCol w:w="651"/>
        <w:gridCol w:w="651"/>
        <w:gridCol w:w="662"/>
      </w:tblGrid>
      <w:tr w:rsidR="00062A4D" w:rsidRPr="00062A4D" w:rsidTr="00062A4D">
        <w:trPr>
          <w:trHeight w:val="184"/>
        </w:trPr>
        <w:tc>
          <w:tcPr>
            <w:tcW w:w="6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0"/>
                <w:szCs w:val="30"/>
                <w:lang w:val="en-US"/>
                <w14:ligatures w14:val="none"/>
              </w:rPr>
            </w:pPr>
            <w:proofErr w:type="spellStart"/>
            <w:r w:rsidRPr="00062A4D">
              <w:rPr>
                <w:rFonts w:ascii="Arial" w:eastAsia="Times New Roman" w:hAnsi="Arial" w:cs="Arial"/>
                <w:kern w:val="0"/>
                <w:sz w:val="30"/>
                <w:szCs w:val="30"/>
                <w:lang w:val="en-US"/>
                <w14:ligatures w14:val="none"/>
              </w:rPr>
              <w:t>Penilaian</w:t>
            </w:r>
            <w:proofErr w:type="spellEnd"/>
            <w:r w:rsidRPr="00062A4D">
              <w:rPr>
                <w:rFonts w:ascii="Arial" w:eastAsia="Times New Roman" w:hAnsi="Arial" w:cs="Arial"/>
                <w:kern w:val="0"/>
                <w:sz w:val="30"/>
                <w:szCs w:val="30"/>
                <w:lang w:val="en-US"/>
                <w14:ligatures w14:val="non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0"/>
                <w:szCs w:val="30"/>
                <w:lang w:val="en-US"/>
                <w14:ligatures w14:val="non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62A4D" w:rsidRPr="00062A4D" w:rsidTr="00062A4D">
        <w:trPr>
          <w:trHeight w:val="36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No.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NIM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Nama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062A4D"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Nilai</w:t>
            </w:r>
            <w:proofErr w:type="spellEnd"/>
            <w:r w:rsidRPr="00062A4D"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 xml:space="preserve"> UTS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062A4D"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Nilai</w:t>
            </w:r>
            <w:proofErr w:type="spellEnd"/>
            <w:r w:rsidRPr="00062A4D"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 xml:space="preserve"> UAS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062A4D"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Nilai</w:t>
            </w:r>
            <w:proofErr w:type="spellEnd"/>
            <w:r w:rsidRPr="00062A4D"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062A4D"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Absen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062A4D"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Nilai</w:t>
            </w:r>
            <w:proofErr w:type="spellEnd"/>
            <w:r w:rsidRPr="00062A4D"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062A4D"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Tugas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Total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Grade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19220179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APRIYANTI EKA LESTARI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19220225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M. FAREL AUDAFFA FADILLAH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RANGGA ALFAHMY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19220415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YULIANUS YOEL PANGESTU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19220458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MUHAMMAD ZULFIKAR NOOR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19220651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ANDHIKA DHARMA SAPUTRA NUGRAHA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19220682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 BEVI ARIANDA ANWAR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19220693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AZIZ AHADRIANTO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19220739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QURROTUL AINI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19220768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ALFA RIZY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19220777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AURA NURSHIFA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19220788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DEDE SAEFULLOH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19220815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IBNU ARIFIN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19220859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JULEHA ROSA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19220897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REHAN IRDI AURELIO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E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19220924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MOHAMAD FERRY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19220956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ADZRA AMANY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19220971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NABILA GHASSANI FASYA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lastRenderedPageBreak/>
              <w:t>19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19221034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MUHAMMAD RIZKY RAMADHAN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19221055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KRISNA SANJAYA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19221070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ILHAM MAULANA IBRAHIM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19221087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WILDA RAHMA KHAILAH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19221094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DHAFY NIBRAS ZARAMANDA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19221117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ANAS MALIK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19221169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KAYLA AULIA HIDAYAT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19221182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NOVIA AULIA RAMANDHANI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19221493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MUHAMMAD NAUFAL IHZA FADHILAH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19221496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DEDDY SUNARYA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19221593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NICO IMANUEL ZAI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  <w:tr w:rsidR="00062A4D" w:rsidRPr="00062A4D" w:rsidTr="00062A4D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19221661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MUTHI'AH RAFIDAH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A4D" w:rsidRPr="00062A4D" w:rsidRDefault="00062A4D" w:rsidP="00062A4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62A4D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</w:tr>
    </w:tbl>
    <w:p w:rsidR="00B6775A" w:rsidRDefault="00382CF3" w:rsidP="00382CF3">
      <w:r>
        <w:tab/>
      </w:r>
    </w:p>
    <w:sectPr w:rsidR="00B6775A" w:rsidSect="00062A4D">
      <w:pgSz w:w="12240" w:h="15840"/>
      <w:pgMar w:top="1440" w:right="1191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F3"/>
    <w:rsid w:val="00062A4D"/>
    <w:rsid w:val="00382CF3"/>
    <w:rsid w:val="0040353D"/>
    <w:rsid w:val="00685D99"/>
    <w:rsid w:val="00B6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FA6D3"/>
  <w15:chartTrackingRefBased/>
  <w15:docId w15:val="{FBC1DC0A-C208-4548-8518-8454F653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2C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9220768-06-BSI.js" TargetMode="External"/><Relationship Id="rId18" Type="http://schemas.openxmlformats.org/officeDocument/2006/relationships/hyperlink" Target="https://says.bsi.ac.id/m_induk_mhs_nilai-19220897-06-BSI.js" TargetMode="External"/><Relationship Id="rId26" Type="http://schemas.openxmlformats.org/officeDocument/2006/relationships/hyperlink" Target="https://says.bsi.ac.id/m_induk_mhs_nilai-19221094-06-BSI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bsi.ac.id/m_induk_mhs_nilai-19220971-06-BSI.j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ays.bsi.ac.id/m_induk_mhs_nilai-19220415-06-BSI.js" TargetMode="External"/><Relationship Id="rId12" Type="http://schemas.openxmlformats.org/officeDocument/2006/relationships/hyperlink" Target="https://says.bsi.ac.id/m_induk_mhs_nilai-19220739-06-BSI.js" TargetMode="External"/><Relationship Id="rId17" Type="http://schemas.openxmlformats.org/officeDocument/2006/relationships/hyperlink" Target="https://says.bsi.ac.id/m_induk_mhs_nilai-19220859-06-BSI.js" TargetMode="External"/><Relationship Id="rId25" Type="http://schemas.openxmlformats.org/officeDocument/2006/relationships/hyperlink" Target="https://says.bsi.ac.id/m_induk_mhs_nilai-19221087-06-BSI.js" TargetMode="External"/><Relationship Id="rId33" Type="http://schemas.openxmlformats.org/officeDocument/2006/relationships/hyperlink" Target="https://says.bsi.ac.id/m_induk_mhs_nilai-19221661-06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19220815-06-BSI.js" TargetMode="External"/><Relationship Id="rId20" Type="http://schemas.openxmlformats.org/officeDocument/2006/relationships/hyperlink" Target="https://says.bsi.ac.id/m_induk_mhs_nilai-19220956-06-BSI.js" TargetMode="External"/><Relationship Id="rId29" Type="http://schemas.openxmlformats.org/officeDocument/2006/relationships/hyperlink" Target="https://says.bsi.ac.id/m_induk_mhs_nilai-19221182-06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9220400-06-BSI.js" TargetMode="External"/><Relationship Id="rId11" Type="http://schemas.openxmlformats.org/officeDocument/2006/relationships/hyperlink" Target="https://says.bsi.ac.id/m_induk_mhs_nilai-19220693-06-BSI.js" TargetMode="External"/><Relationship Id="rId24" Type="http://schemas.openxmlformats.org/officeDocument/2006/relationships/hyperlink" Target="https://says.bsi.ac.id/m_induk_mhs_nilai-19221070-06-BSI.js" TargetMode="External"/><Relationship Id="rId32" Type="http://schemas.openxmlformats.org/officeDocument/2006/relationships/hyperlink" Target="https://says.bsi.ac.id/m_induk_mhs_nilai-19221593-06-BSI.js" TargetMode="External"/><Relationship Id="rId5" Type="http://schemas.openxmlformats.org/officeDocument/2006/relationships/hyperlink" Target="https://says.bsi.ac.id/m_induk_mhs_nilai-19220225-06-BSI.js" TargetMode="External"/><Relationship Id="rId15" Type="http://schemas.openxmlformats.org/officeDocument/2006/relationships/hyperlink" Target="https://says.bsi.ac.id/m_induk_mhs_nilai-19220788-06-BSI.js" TargetMode="External"/><Relationship Id="rId23" Type="http://schemas.openxmlformats.org/officeDocument/2006/relationships/hyperlink" Target="https://says.bsi.ac.id/m_induk_mhs_nilai-19221055-06-BSI.js" TargetMode="External"/><Relationship Id="rId28" Type="http://schemas.openxmlformats.org/officeDocument/2006/relationships/hyperlink" Target="https://says.bsi.ac.id/m_induk_mhs_nilai-19221169-06-BSI.js" TargetMode="External"/><Relationship Id="rId10" Type="http://schemas.openxmlformats.org/officeDocument/2006/relationships/hyperlink" Target="https://says.bsi.ac.id/m_induk_mhs_nilai-19220682-06-BSI.js" TargetMode="External"/><Relationship Id="rId19" Type="http://schemas.openxmlformats.org/officeDocument/2006/relationships/hyperlink" Target="https://says.bsi.ac.id/m_induk_mhs_nilai-19220924-06-BSI.js" TargetMode="External"/><Relationship Id="rId31" Type="http://schemas.openxmlformats.org/officeDocument/2006/relationships/hyperlink" Target="https://says.bsi.ac.id/m_induk_mhs_nilai-19221496-06-BSI.js" TargetMode="External"/><Relationship Id="rId4" Type="http://schemas.openxmlformats.org/officeDocument/2006/relationships/hyperlink" Target="https://says.bsi.ac.id/m_induk_mhs_nilai-19220179-06-BSI.js" TargetMode="External"/><Relationship Id="rId9" Type="http://schemas.openxmlformats.org/officeDocument/2006/relationships/hyperlink" Target="https://says.bsi.ac.id/m_induk_mhs_nilai-19220651-06-BSI.js" TargetMode="External"/><Relationship Id="rId14" Type="http://schemas.openxmlformats.org/officeDocument/2006/relationships/hyperlink" Target="https://says.bsi.ac.id/m_induk_mhs_nilai-19220777-06-BSI.js" TargetMode="External"/><Relationship Id="rId22" Type="http://schemas.openxmlformats.org/officeDocument/2006/relationships/hyperlink" Target="https://says.bsi.ac.id/m_induk_mhs_nilai-19221034-06-BSI.js" TargetMode="External"/><Relationship Id="rId27" Type="http://schemas.openxmlformats.org/officeDocument/2006/relationships/hyperlink" Target="https://says.bsi.ac.id/m_induk_mhs_nilai-19221117-06-BSI.js" TargetMode="External"/><Relationship Id="rId30" Type="http://schemas.openxmlformats.org/officeDocument/2006/relationships/hyperlink" Target="https://says.bsi.ac.id/m_induk_mhs_nilai-19221493-06-BSI.j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says.bsi.ac.id/m_induk_mhs_nilai-19220458-06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2370</Words>
  <Characters>9340</Characters>
  <Application>Microsoft Office Word</Application>
  <DocSecurity>0</DocSecurity>
  <Lines>3113</Lines>
  <Paragraphs>1672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2024-08-30T08:58:00Z</dcterms:created>
  <dcterms:modified xsi:type="dcterms:W3CDTF">2024-08-30T09:19:00Z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78c695d5-04f2-428f-bf00-bd42eb452aa3</vt:lpwstr>
  </property>
</Properties>
</file>